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D105" w14:textId="77777777" w:rsidR="00212F45" w:rsidRDefault="00212F45" w:rsidP="00212F45">
      <w:pPr>
        <w:pStyle w:val="uzasadnienie"/>
        <w:spacing w:before="0" w:beforeAutospacing="0" w:after="0" w:afterAutospacing="0"/>
        <w:jc w:val="center"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Uzasadnienie</w:t>
      </w:r>
    </w:p>
    <w:p w14:paraId="30098649" w14:textId="77777777" w:rsidR="00212F45" w:rsidRPr="00F11EBB" w:rsidRDefault="00212F45" w:rsidP="00F11EBB">
      <w:pPr>
        <w:pStyle w:val="uzasadnienie"/>
        <w:spacing w:before="0" w:beforeAutospacing="0" w:after="0" w:afterAutospacing="0"/>
        <w:jc w:val="both"/>
        <w:rPr>
          <w:bCs/>
          <w:spacing w:val="20"/>
          <w:sz w:val="22"/>
          <w:szCs w:val="22"/>
        </w:rPr>
      </w:pPr>
    </w:p>
    <w:p w14:paraId="78716459" w14:textId="77777777" w:rsidR="00176FED" w:rsidRPr="00F11EBB" w:rsidRDefault="00176FED" w:rsidP="009F32F4">
      <w:pPr>
        <w:pStyle w:val="akapit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F11EBB">
        <w:rPr>
          <w:sz w:val="22"/>
          <w:szCs w:val="22"/>
        </w:rPr>
        <w:t xml:space="preserve">Obowiązek podjęcia uchwały w sprawie ustalenia planu sieci publicznych szkół podstawowych oraz granic ich obwodów wynika z art. 39 ust. 5 ustawy z </w:t>
      </w:r>
      <w:r w:rsidR="00F11EBB" w:rsidRPr="00F11EBB">
        <w:rPr>
          <w:sz w:val="22"/>
          <w:szCs w:val="22"/>
        </w:rPr>
        <w:t xml:space="preserve">dnia 14 grudnia 2016 r. </w:t>
      </w:r>
      <w:r w:rsidRPr="00F11EBB">
        <w:rPr>
          <w:sz w:val="22"/>
          <w:szCs w:val="22"/>
        </w:rPr>
        <w:t>Prawo oświatowe.</w:t>
      </w:r>
    </w:p>
    <w:p w14:paraId="3446387D" w14:textId="77777777" w:rsidR="000803D7" w:rsidRDefault="000803D7" w:rsidP="00F11EBB">
      <w:pPr>
        <w:pStyle w:val="akapit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3123B5A0" w14:textId="50B4A01F" w:rsidR="00F11EBB" w:rsidRDefault="00F11EBB" w:rsidP="009F32F4">
      <w:pPr>
        <w:pStyle w:val="akapit"/>
        <w:spacing w:before="0" w:beforeAutospacing="0" w:after="0" w:afterAutospacing="0" w:line="276" w:lineRule="auto"/>
        <w:ind w:firstLine="708"/>
        <w:jc w:val="both"/>
        <w:rPr>
          <w:bCs/>
          <w:sz w:val="22"/>
          <w:szCs w:val="22"/>
        </w:rPr>
      </w:pPr>
      <w:r w:rsidRPr="00F11EBB">
        <w:rPr>
          <w:sz w:val="22"/>
          <w:szCs w:val="22"/>
        </w:rPr>
        <w:t xml:space="preserve">Od czasu </w:t>
      </w:r>
      <w:r w:rsidR="009F32F4">
        <w:rPr>
          <w:sz w:val="22"/>
          <w:szCs w:val="22"/>
        </w:rPr>
        <w:t xml:space="preserve">podjęcia </w:t>
      </w:r>
      <w:r w:rsidRPr="00F11EBB">
        <w:rPr>
          <w:sz w:val="22"/>
          <w:szCs w:val="22"/>
        </w:rPr>
        <w:t>Uchwały Rady Miejskiej w Rogoźnie Nr XXVII/255/2020 z dnia 26 lutego 2020 r.</w:t>
      </w:r>
      <w:r w:rsidRPr="00F11EBB">
        <w:rPr>
          <w:bCs/>
          <w:sz w:val="22"/>
          <w:szCs w:val="22"/>
        </w:rPr>
        <w:t xml:space="preserve"> w sprawie ustalenia planu sieci publicznych szkół podstawowych prowadzonych przez Gminę Rogoźno oraz określenia granic obwodów publicznych szkół podstawowych, od dnia 1 września 2019 roku, powstało w Rogoźnie wiele nowych ulic. W związku z tym postanowiono zaktualizować przedmiotową uchwałę</w:t>
      </w:r>
      <w:r w:rsidR="009F32F4">
        <w:rPr>
          <w:bCs/>
          <w:sz w:val="22"/>
          <w:szCs w:val="22"/>
        </w:rPr>
        <w:t xml:space="preserve"> i uwzględnić nowopowstałe ulice w obwodach poszczególnych szkół podstawowych</w:t>
      </w:r>
      <w:r w:rsidRPr="00F11EBB">
        <w:rPr>
          <w:bCs/>
          <w:sz w:val="22"/>
          <w:szCs w:val="22"/>
        </w:rPr>
        <w:t xml:space="preserve">. </w:t>
      </w:r>
    </w:p>
    <w:p w14:paraId="466139C6" w14:textId="77777777" w:rsidR="009F32F4" w:rsidRDefault="009F32F4" w:rsidP="009F32F4">
      <w:pPr>
        <w:pStyle w:val="akapit"/>
        <w:spacing w:before="0" w:beforeAutospacing="0" w:after="0" w:afterAutospacing="0" w:line="276" w:lineRule="auto"/>
        <w:ind w:firstLine="708"/>
        <w:jc w:val="both"/>
        <w:rPr>
          <w:bCs/>
          <w:sz w:val="22"/>
          <w:szCs w:val="22"/>
        </w:rPr>
      </w:pPr>
    </w:p>
    <w:p w14:paraId="5832FB58" w14:textId="7707489A" w:rsidR="009F32F4" w:rsidRDefault="009F32F4" w:rsidP="009F32F4">
      <w:pPr>
        <w:pStyle w:val="akapit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Uchwała została pozytywnie zaopiniowana przez Wielkopolskiego Kuratora Oświaty.  </w:t>
      </w:r>
    </w:p>
    <w:p w14:paraId="52598E4A" w14:textId="77777777" w:rsidR="009F32F4" w:rsidRPr="00F11EBB" w:rsidRDefault="009F32F4" w:rsidP="00F11EBB">
      <w:pPr>
        <w:pStyle w:val="akapit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41FB8860" w14:textId="29130AA4" w:rsidR="00F11EBB" w:rsidRPr="00F11EBB" w:rsidRDefault="009F32F4" w:rsidP="00F11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Mając powyższe na uwadze, podjęcie niniejszej uchwały jest uzasadnione. </w:t>
      </w:r>
    </w:p>
    <w:p w14:paraId="69ABAF20" w14:textId="77777777" w:rsidR="00176FED" w:rsidRDefault="00176FED" w:rsidP="00176FED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</w:p>
    <w:p w14:paraId="7A6A602C" w14:textId="77777777" w:rsidR="00F11EBB" w:rsidRDefault="00F11EBB" w:rsidP="00F11EBB">
      <w:pPr>
        <w:pStyle w:val="akapit"/>
        <w:spacing w:after="0"/>
        <w:jc w:val="both"/>
      </w:pPr>
    </w:p>
    <w:sectPr w:rsidR="00F11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519"/>
    <w:rsid w:val="00001952"/>
    <w:rsid w:val="000803D7"/>
    <w:rsid w:val="000D35BD"/>
    <w:rsid w:val="00176FED"/>
    <w:rsid w:val="00212F45"/>
    <w:rsid w:val="007F0519"/>
    <w:rsid w:val="009F32F4"/>
    <w:rsid w:val="00EF1B0D"/>
    <w:rsid w:val="00F1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2A6A"/>
  <w15:docId w15:val="{919EC692-D493-4760-842F-35AB7E65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zasadnienie">
    <w:name w:val="uzasadnienie"/>
    <w:basedOn w:val="Normalny"/>
    <w:rsid w:val="0021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21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Jarzyniewski</dc:creator>
  <cp:keywords/>
  <dc:description/>
  <cp:lastModifiedBy>Ewelina Polkowska</cp:lastModifiedBy>
  <cp:revision>4</cp:revision>
  <cp:lastPrinted>2025-03-03T13:05:00Z</cp:lastPrinted>
  <dcterms:created xsi:type="dcterms:W3CDTF">2025-03-03T12:32:00Z</dcterms:created>
  <dcterms:modified xsi:type="dcterms:W3CDTF">2025-03-06T12:33:00Z</dcterms:modified>
</cp:coreProperties>
</file>