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DD" w:rsidRDefault="00016D45" w:rsidP="001158D0">
      <w:pPr>
        <w:jc w:val="right"/>
      </w:pPr>
      <w:r>
        <w:tab/>
      </w:r>
      <w:r>
        <w:tab/>
      </w:r>
      <w:r>
        <w:tab/>
      </w:r>
      <w:r>
        <w:tab/>
      </w:r>
      <w:r>
        <w:tab/>
        <w:t>Autopoprawka z dnia 2</w:t>
      </w:r>
      <w:r w:rsidR="001E588B">
        <w:t>6</w:t>
      </w:r>
      <w:bookmarkStart w:id="0" w:name="_GoBack"/>
      <w:bookmarkEnd w:id="0"/>
      <w:r>
        <w:t>.1</w:t>
      </w:r>
      <w:r w:rsidR="00AB1C9B">
        <w:t>1</w:t>
      </w:r>
      <w:r w:rsidR="00907FC5">
        <w:t>.</w:t>
      </w:r>
      <w:r w:rsidR="00941243">
        <w:t>2020</w:t>
      </w:r>
      <w:r w:rsidR="001158D0">
        <w:t xml:space="preserve"> r.</w:t>
      </w:r>
    </w:p>
    <w:p w:rsidR="001158D0" w:rsidRDefault="001158D0" w:rsidP="001158D0">
      <w:pPr>
        <w:jc w:val="center"/>
      </w:pPr>
      <w:r>
        <w:t>Autopoprawka</w:t>
      </w:r>
      <w:r w:rsidR="00941243">
        <w:t xml:space="preserve"> nr</w:t>
      </w:r>
      <w:r w:rsidR="00BB4EB8">
        <w:t xml:space="preserve"> </w:t>
      </w:r>
      <w:r w:rsidR="00AB1C9B">
        <w:t>1</w:t>
      </w:r>
      <w:r w:rsidR="00941243">
        <w:t xml:space="preserve"> </w:t>
      </w:r>
      <w:r w:rsidR="00941243">
        <w:br/>
        <w:t xml:space="preserve">do Uchwały nr </w:t>
      </w:r>
      <w:r w:rsidR="007C2592">
        <w:t>……….</w:t>
      </w:r>
      <w:r w:rsidR="00941243">
        <w:t>/………./2020</w:t>
      </w:r>
      <w:r>
        <w:br/>
        <w:t xml:space="preserve">Rady Miejskiej </w:t>
      </w:r>
      <w:r w:rsidR="00AB1C9B">
        <w:t>w Rogoźnie</w:t>
      </w:r>
      <w:r w:rsidR="00AB1C9B">
        <w:br/>
        <w:t>z dnia 27</w:t>
      </w:r>
      <w:r w:rsidR="00941243">
        <w:t xml:space="preserve"> </w:t>
      </w:r>
      <w:r w:rsidR="00AB1C9B">
        <w:t>listopada</w:t>
      </w:r>
      <w:r w:rsidR="00142D69">
        <w:t xml:space="preserve"> </w:t>
      </w:r>
      <w:r w:rsidR="00941243">
        <w:t xml:space="preserve">  2020</w:t>
      </w:r>
      <w:r>
        <w:t xml:space="preserve"> roku</w:t>
      </w:r>
    </w:p>
    <w:p w:rsidR="001158D0" w:rsidRDefault="001158D0" w:rsidP="001158D0">
      <w:r>
        <w:t xml:space="preserve">w sprawie Uchwały </w:t>
      </w:r>
      <w:r w:rsidR="00A95287">
        <w:t>budżetowej Gminy Rogoźno na 2020</w:t>
      </w:r>
      <w:r>
        <w:t xml:space="preserve"> rok</w:t>
      </w:r>
    </w:p>
    <w:p w:rsidR="001158D0" w:rsidRDefault="001158D0" w:rsidP="001158D0"/>
    <w:p w:rsidR="0091780E" w:rsidRDefault="00ED219B" w:rsidP="00462620">
      <w:r>
        <w:tab/>
      </w:r>
      <w:r w:rsidR="00142D69">
        <w:t>W</w:t>
      </w:r>
      <w:r w:rsidR="00E90FBD">
        <w:t xml:space="preserve"> związku </w:t>
      </w:r>
      <w:r w:rsidR="00AB1C9B">
        <w:t>z analizą realizowanego planu finansowego na rok 2020</w:t>
      </w:r>
      <w:r w:rsidR="00040A14">
        <w:t xml:space="preserve"> </w:t>
      </w:r>
      <w:r w:rsidR="00697B25">
        <w:t>wnioskuje o wyrażenie zgody na następującą zmianę</w:t>
      </w:r>
      <w:r w:rsidR="00A95287">
        <w:t>:</w:t>
      </w:r>
    </w:p>
    <w:p w:rsidR="00016D45" w:rsidRDefault="00016D45" w:rsidP="00462620">
      <w:pPr>
        <w:rPr>
          <w:b/>
          <w:u w:val="single"/>
        </w:rPr>
      </w:pPr>
      <w:r>
        <w:rPr>
          <w:b/>
          <w:u w:val="single"/>
        </w:rPr>
        <w:t>DOCHODY</w:t>
      </w:r>
    </w:p>
    <w:p w:rsidR="00016D45" w:rsidRDefault="00AB1C9B" w:rsidP="00462620">
      <w:pPr>
        <w:rPr>
          <w:b/>
        </w:rPr>
      </w:pPr>
      <w:r>
        <w:rPr>
          <w:b/>
        </w:rPr>
        <w:t>W dziale 050</w:t>
      </w:r>
      <w:r w:rsidR="00016D45">
        <w:t xml:space="preserve"> - </w:t>
      </w:r>
      <w:r>
        <w:t>Rybołówstwo i łowiectwo</w:t>
      </w:r>
      <w:r w:rsidR="00016D45">
        <w:t xml:space="preserve"> </w:t>
      </w:r>
      <w:r w:rsidR="00016D45" w:rsidRPr="00016D45">
        <w:rPr>
          <w:b/>
        </w:rPr>
        <w:t>zwiększa się plan dochodów</w:t>
      </w:r>
      <w:r w:rsidR="00016D45">
        <w:t xml:space="preserve"> o kwotę                   </w:t>
      </w:r>
      <w:r w:rsidRPr="00AB1C9B">
        <w:rPr>
          <w:b/>
        </w:rPr>
        <w:t>17</w:t>
      </w:r>
      <w:r w:rsidR="00016D45" w:rsidRPr="00016D45">
        <w:rPr>
          <w:b/>
        </w:rPr>
        <w:t>.</w:t>
      </w:r>
      <w:r>
        <w:rPr>
          <w:b/>
        </w:rPr>
        <w:t>065</w:t>
      </w:r>
      <w:r w:rsidR="00016D45" w:rsidRPr="00016D45">
        <w:rPr>
          <w:b/>
        </w:rPr>
        <w:t>,00 zł</w:t>
      </w:r>
    </w:p>
    <w:p w:rsidR="007161F2" w:rsidRPr="00016D45" w:rsidRDefault="00016D45" w:rsidP="00AB1C9B">
      <w:pPr>
        <w:pStyle w:val="Akapitzlist"/>
        <w:numPr>
          <w:ilvl w:val="0"/>
          <w:numId w:val="4"/>
        </w:numPr>
      </w:pPr>
      <w:r>
        <w:t xml:space="preserve">Zmiana dotyczy rozdziału </w:t>
      </w:r>
      <w:r w:rsidR="00AB1C9B">
        <w:t xml:space="preserve"> 05095</w:t>
      </w:r>
      <w:r>
        <w:t xml:space="preserve"> </w:t>
      </w:r>
      <w:r w:rsidR="00AB1C9B">
        <w:t>Pozostała działalność</w:t>
      </w:r>
      <w:r>
        <w:t xml:space="preserve"> </w:t>
      </w:r>
      <w:r w:rsidR="00AB1C9B">
        <w:t xml:space="preserve"> z uwagi na zwiększone wykonanie planu finansowego dochodów </w:t>
      </w:r>
      <w:r>
        <w:t xml:space="preserve">w paragrafie  </w:t>
      </w:r>
      <w:r w:rsidR="00AB1C9B">
        <w:t>0690</w:t>
      </w:r>
      <w:r>
        <w:t xml:space="preserve"> </w:t>
      </w:r>
      <w:r w:rsidR="00AB1C9B">
        <w:t>Wpływy z różnych opłat</w:t>
      </w:r>
      <w:r>
        <w:t>.</w:t>
      </w:r>
    </w:p>
    <w:p w:rsidR="00040A14" w:rsidRDefault="007073D2" w:rsidP="0091780E">
      <w:pPr>
        <w:spacing w:after="0" w:line="240" w:lineRule="auto"/>
        <w:ind w:left="1418" w:hanging="1412"/>
      </w:pPr>
      <w:r>
        <w:t xml:space="preserve">   </w:t>
      </w:r>
    </w:p>
    <w:p w:rsidR="00040A14" w:rsidRDefault="00E50FD3" w:rsidP="000E7311">
      <w:pPr>
        <w:rPr>
          <w:b/>
        </w:rPr>
      </w:pPr>
      <w:r w:rsidRPr="00DC7092">
        <w:rPr>
          <w:b/>
          <w:u w:val="single"/>
        </w:rPr>
        <w:t xml:space="preserve">WYDATKI   </w:t>
      </w:r>
      <w:r>
        <w:rPr>
          <w:b/>
        </w:rPr>
        <w:t xml:space="preserve">                                         </w:t>
      </w:r>
      <w:r w:rsidR="00DC7092">
        <w:rPr>
          <w:b/>
        </w:rPr>
        <w:t xml:space="preserve"> </w:t>
      </w:r>
    </w:p>
    <w:p w:rsidR="00551719" w:rsidRDefault="00812375" w:rsidP="00AB1C9B">
      <w:pPr>
        <w:spacing w:after="0" w:line="240" w:lineRule="auto"/>
        <w:rPr>
          <w:b/>
        </w:rPr>
      </w:pPr>
      <w:r>
        <w:rPr>
          <w:b/>
        </w:rPr>
        <w:t xml:space="preserve">w dziale </w:t>
      </w:r>
      <w:r w:rsidR="00AB1C9B">
        <w:rPr>
          <w:b/>
        </w:rPr>
        <w:t>050</w:t>
      </w:r>
      <w:r w:rsidR="00551719">
        <w:t xml:space="preserve"> - </w:t>
      </w:r>
      <w:r w:rsidR="00AB1C9B">
        <w:t xml:space="preserve">Rybołówstwo i łowiectwo </w:t>
      </w:r>
      <w:r w:rsidR="00AB1C9B" w:rsidRPr="00AB1C9B">
        <w:rPr>
          <w:b/>
        </w:rPr>
        <w:t>zwiększa się</w:t>
      </w:r>
      <w:r w:rsidR="00AB1C9B">
        <w:t xml:space="preserve"> </w:t>
      </w:r>
      <w:r w:rsidR="00FD5B4F" w:rsidRPr="00FD5B4F">
        <w:rPr>
          <w:b/>
        </w:rPr>
        <w:t xml:space="preserve"> </w:t>
      </w:r>
      <w:r w:rsidR="00551719" w:rsidRPr="00FD5B4F">
        <w:rPr>
          <w:b/>
        </w:rPr>
        <w:t xml:space="preserve"> wydatk</w:t>
      </w:r>
      <w:r w:rsidR="00FD5B4F" w:rsidRPr="00FD5B4F">
        <w:rPr>
          <w:b/>
        </w:rPr>
        <w:t>ów</w:t>
      </w:r>
      <w:r w:rsidR="00AB1C9B">
        <w:rPr>
          <w:b/>
        </w:rPr>
        <w:t xml:space="preserve"> </w:t>
      </w:r>
      <w:r w:rsidR="00551719" w:rsidRPr="00FD5B4F">
        <w:rPr>
          <w:b/>
        </w:rPr>
        <w:t xml:space="preserve"> </w:t>
      </w:r>
      <w:r w:rsidR="00551719" w:rsidRPr="00AB1C9B">
        <w:t>o kwotę</w:t>
      </w:r>
      <w:r w:rsidR="00551719" w:rsidRPr="00FD5B4F">
        <w:rPr>
          <w:b/>
        </w:rPr>
        <w:t xml:space="preserve">  </w:t>
      </w:r>
      <w:r w:rsidR="00FD5B4F" w:rsidRPr="00FD5B4F">
        <w:rPr>
          <w:b/>
        </w:rPr>
        <w:t xml:space="preserve"> </w:t>
      </w:r>
      <w:r w:rsidR="00AB1C9B">
        <w:rPr>
          <w:b/>
        </w:rPr>
        <w:t xml:space="preserve">                  17</w:t>
      </w:r>
      <w:r w:rsidR="00016D45">
        <w:rPr>
          <w:b/>
        </w:rPr>
        <w:t>.</w:t>
      </w:r>
      <w:r w:rsidR="00AB1C9B">
        <w:rPr>
          <w:b/>
        </w:rPr>
        <w:t>065</w:t>
      </w:r>
      <w:r w:rsidR="00FD5B4F" w:rsidRPr="00FD5B4F">
        <w:rPr>
          <w:b/>
        </w:rPr>
        <w:t>,</w:t>
      </w:r>
      <w:r w:rsidR="008258D0">
        <w:rPr>
          <w:b/>
        </w:rPr>
        <w:t>00</w:t>
      </w:r>
      <w:r w:rsidR="00FD5B4F" w:rsidRPr="00FD5B4F">
        <w:rPr>
          <w:b/>
        </w:rPr>
        <w:t xml:space="preserve"> zł</w:t>
      </w:r>
      <w:r w:rsidR="00551719" w:rsidRPr="00FD5B4F">
        <w:rPr>
          <w:b/>
        </w:rPr>
        <w:tab/>
      </w:r>
      <w:r w:rsidR="00551719" w:rsidRPr="00FD5B4F">
        <w:rPr>
          <w:b/>
        </w:rPr>
        <w:tab/>
      </w:r>
      <w:r w:rsidR="00551719" w:rsidRPr="00FD5B4F">
        <w:rPr>
          <w:b/>
        </w:rPr>
        <w:tab/>
      </w:r>
      <w:r w:rsidR="00551719" w:rsidRPr="00FD5B4F">
        <w:rPr>
          <w:b/>
        </w:rPr>
        <w:tab/>
      </w:r>
      <w:r w:rsidR="00551719" w:rsidRPr="00FD5B4F">
        <w:rPr>
          <w:b/>
        </w:rPr>
        <w:tab/>
      </w:r>
      <w:r w:rsidR="00551719">
        <w:tab/>
      </w:r>
      <w:r w:rsidR="00551719">
        <w:tab/>
      </w:r>
      <w:r w:rsidR="00551719">
        <w:tab/>
      </w:r>
    </w:p>
    <w:p w:rsidR="00FD5B4F" w:rsidRDefault="00016D45" w:rsidP="00016D45">
      <w:pPr>
        <w:pStyle w:val="Akapitzlist"/>
        <w:numPr>
          <w:ilvl w:val="0"/>
          <w:numId w:val="2"/>
        </w:numPr>
        <w:spacing w:after="0" w:line="240" w:lineRule="auto"/>
      </w:pPr>
      <w:r>
        <w:t>dokonano zwiększenia w następujących paragrafach:</w:t>
      </w:r>
    </w:p>
    <w:p w:rsidR="00016D45" w:rsidRDefault="00016D45" w:rsidP="00016D45">
      <w:pPr>
        <w:pStyle w:val="Akapitzlist"/>
        <w:spacing w:after="0" w:line="240" w:lineRule="auto"/>
      </w:pPr>
      <w:r>
        <w:t xml:space="preserve">4210 zakup materiałów i wyposażenia o kwotę  </w:t>
      </w:r>
      <w:r w:rsidR="00AB1C9B">
        <w:rPr>
          <w:b/>
        </w:rPr>
        <w:t>3.0</w:t>
      </w:r>
      <w:r w:rsidR="007161F2" w:rsidRPr="007161F2">
        <w:rPr>
          <w:b/>
        </w:rPr>
        <w:t>00,00 zł</w:t>
      </w:r>
    </w:p>
    <w:p w:rsidR="00016D45" w:rsidRPr="007161F2" w:rsidRDefault="00016D45" w:rsidP="00016D45">
      <w:pPr>
        <w:pStyle w:val="Akapitzlist"/>
        <w:spacing w:after="0" w:line="240" w:lineRule="auto"/>
        <w:rPr>
          <w:b/>
        </w:rPr>
      </w:pPr>
      <w:r>
        <w:t xml:space="preserve">4300 zakup usług pozostałych o kwotę </w:t>
      </w:r>
      <w:r w:rsidR="00AB1C9B" w:rsidRPr="00AB1C9B">
        <w:rPr>
          <w:b/>
        </w:rPr>
        <w:t>1</w:t>
      </w:r>
      <w:r w:rsidR="007161F2" w:rsidRPr="00AB1C9B">
        <w:rPr>
          <w:b/>
        </w:rPr>
        <w:t>4</w:t>
      </w:r>
      <w:r w:rsidR="007161F2" w:rsidRPr="007161F2">
        <w:rPr>
          <w:b/>
        </w:rPr>
        <w:t>.</w:t>
      </w:r>
      <w:r w:rsidR="00AB1C9B">
        <w:rPr>
          <w:b/>
        </w:rPr>
        <w:t>065</w:t>
      </w:r>
      <w:r w:rsidR="007161F2" w:rsidRPr="007161F2">
        <w:rPr>
          <w:b/>
        </w:rPr>
        <w:t>,00 zł</w:t>
      </w:r>
    </w:p>
    <w:p w:rsidR="00551719" w:rsidRPr="00551719" w:rsidRDefault="00AB1C9B" w:rsidP="00BB4EB8">
      <w:pPr>
        <w:pStyle w:val="Akapitzlist"/>
        <w:spacing w:after="0" w:line="240" w:lineRule="auto"/>
        <w:rPr>
          <w:b/>
        </w:rPr>
      </w:pPr>
      <w:r w:rsidRPr="00AB1C9B">
        <w:t>Zmiany te związane są z planowanym zarybianiem wód jezior Nienawiszcz Duży i Mały oraz z zakupem materiałów niezbędnych do utrzymania budynku strażnicy rybackiej</w:t>
      </w:r>
      <w:r>
        <w:rPr>
          <w:b/>
        </w:rPr>
        <w:t>.</w:t>
      </w:r>
    </w:p>
    <w:p w:rsidR="007C2592" w:rsidRPr="007C2592" w:rsidRDefault="007C2592" w:rsidP="00462620">
      <w:pPr>
        <w:spacing w:after="0" w:line="240" w:lineRule="auto"/>
      </w:pPr>
    </w:p>
    <w:p w:rsidR="009F618B" w:rsidRDefault="00697B25" w:rsidP="001158D0">
      <w:r>
        <w:t>Przyjęcie autopoprawki spowoduje zmianę danych w</w:t>
      </w:r>
      <w:r w:rsidR="007C2678">
        <w:t xml:space="preserve">   </w:t>
      </w:r>
      <w:r w:rsidR="007161F2">
        <w:t xml:space="preserve">załączniku Nr 1 ( zmiany w planie dochodów Gminy Rogoźno), </w:t>
      </w:r>
      <w:r w:rsidR="007C2678">
        <w:t>załącznik</w:t>
      </w:r>
      <w:r w:rsidR="00EE2869">
        <w:t>u Nr 2</w:t>
      </w:r>
      <w:r w:rsidR="00812375">
        <w:t xml:space="preserve"> ( zmiany w planie wydatków G</w:t>
      </w:r>
      <w:r w:rsidR="00185A28">
        <w:t>miny Rogoźno)</w:t>
      </w:r>
      <w:r w:rsidR="00812375">
        <w:t xml:space="preserve"> uchwały budżetowej na 2020 rok.</w:t>
      </w:r>
    </w:p>
    <w:p w:rsidR="009F618B" w:rsidRPr="009F618B" w:rsidRDefault="009F618B" w:rsidP="009F618B"/>
    <w:p w:rsidR="009F618B" w:rsidRDefault="009F618B" w:rsidP="009F618B"/>
    <w:p w:rsidR="00697B25" w:rsidRPr="009F618B" w:rsidRDefault="009F618B" w:rsidP="009F618B">
      <w:pPr>
        <w:tabs>
          <w:tab w:val="left" w:pos="1065"/>
        </w:tabs>
      </w:pPr>
      <w:r>
        <w:tab/>
      </w:r>
    </w:p>
    <w:sectPr w:rsidR="00697B25" w:rsidRPr="009F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7F75"/>
    <w:multiLevelType w:val="hybridMultilevel"/>
    <w:tmpl w:val="1B723D0C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5A90924"/>
    <w:multiLevelType w:val="hybridMultilevel"/>
    <w:tmpl w:val="3BD6F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46AD7"/>
    <w:multiLevelType w:val="hybridMultilevel"/>
    <w:tmpl w:val="44C6D446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43444976"/>
    <w:multiLevelType w:val="hybridMultilevel"/>
    <w:tmpl w:val="118C97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D0"/>
    <w:rsid w:val="00015DED"/>
    <w:rsid w:val="00016D45"/>
    <w:rsid w:val="00040A14"/>
    <w:rsid w:val="000E7311"/>
    <w:rsid w:val="001158D0"/>
    <w:rsid w:val="00130928"/>
    <w:rsid w:val="00142D69"/>
    <w:rsid w:val="00185A28"/>
    <w:rsid w:val="001E588B"/>
    <w:rsid w:val="00291EA1"/>
    <w:rsid w:val="002A1462"/>
    <w:rsid w:val="002F67C5"/>
    <w:rsid w:val="003975AC"/>
    <w:rsid w:val="00462620"/>
    <w:rsid w:val="004836DF"/>
    <w:rsid w:val="00551719"/>
    <w:rsid w:val="005B7236"/>
    <w:rsid w:val="006225F8"/>
    <w:rsid w:val="00697B25"/>
    <w:rsid w:val="006D1862"/>
    <w:rsid w:val="0070262B"/>
    <w:rsid w:val="007073D2"/>
    <w:rsid w:val="007161F2"/>
    <w:rsid w:val="00746E6E"/>
    <w:rsid w:val="007C2592"/>
    <w:rsid w:val="007C2678"/>
    <w:rsid w:val="00812375"/>
    <w:rsid w:val="008258D0"/>
    <w:rsid w:val="00907FC5"/>
    <w:rsid w:val="0091780E"/>
    <w:rsid w:val="00941243"/>
    <w:rsid w:val="009F618B"/>
    <w:rsid w:val="00A11844"/>
    <w:rsid w:val="00A924DD"/>
    <w:rsid w:val="00A95287"/>
    <w:rsid w:val="00AB1C9B"/>
    <w:rsid w:val="00BA2406"/>
    <w:rsid w:val="00BB4EB8"/>
    <w:rsid w:val="00C669BF"/>
    <w:rsid w:val="00CA0712"/>
    <w:rsid w:val="00CA3FF3"/>
    <w:rsid w:val="00CD12E1"/>
    <w:rsid w:val="00CE4127"/>
    <w:rsid w:val="00DB519C"/>
    <w:rsid w:val="00DC7092"/>
    <w:rsid w:val="00DF477D"/>
    <w:rsid w:val="00E50FD3"/>
    <w:rsid w:val="00E90FBD"/>
    <w:rsid w:val="00ED219B"/>
    <w:rsid w:val="00EE2869"/>
    <w:rsid w:val="00FD5B4F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mkachlicka</cp:lastModifiedBy>
  <cp:revision>45</cp:revision>
  <cp:lastPrinted>2020-11-25T20:09:00Z</cp:lastPrinted>
  <dcterms:created xsi:type="dcterms:W3CDTF">2018-11-26T07:23:00Z</dcterms:created>
  <dcterms:modified xsi:type="dcterms:W3CDTF">2020-11-27T04:40:00Z</dcterms:modified>
</cp:coreProperties>
</file>